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9C4" w14:textId="0CE4963F" w:rsidR="001D61B2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48"/>
          <w:szCs w:val="48"/>
          <w:lang w:eastAsia="en-CA"/>
        </w:rPr>
      </w:pPr>
      <w:r>
        <w:rPr>
          <w:rFonts w:ascii="Arial" w:hAnsi="Arial" w:cs="Arial"/>
          <w:b/>
          <w:bCs/>
          <w:noProof/>
          <w:color w:val="24408F"/>
          <w:kern w:val="36"/>
          <w:sz w:val="48"/>
          <w:szCs w:val="48"/>
          <w:lang w:eastAsia="en-CA"/>
        </w:rPr>
        <w:drawing>
          <wp:inline distT="0" distB="0" distL="0" distR="0" wp14:anchorId="516E6DA7" wp14:editId="73825D3D">
            <wp:extent cx="3200400" cy="633413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36" cy="6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F052" w14:textId="43F64D2F" w:rsidR="001D61B2" w:rsidRPr="000F0BE7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32"/>
          <w:szCs w:val="32"/>
          <w:lang w:eastAsia="en-CA"/>
        </w:rPr>
      </w:pPr>
    </w:p>
    <w:p w14:paraId="4EC63DB5" w14:textId="50C5D5FC" w:rsidR="00BD4260" w:rsidRPr="000F0BE7" w:rsidRDefault="00031F6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  <w:r w:rsidRPr="000F0BE7"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  <w:t>LIGHTS, SKATES, ACTION</w:t>
      </w:r>
    </w:p>
    <w:p w14:paraId="645F63B6" w14:textId="6CE7B8A7" w:rsidR="001D61B2" w:rsidRPr="00670DD2" w:rsidRDefault="000F0BE7" w:rsidP="000F0BE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u w:val="single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UPDATE – </w:t>
      </w:r>
      <w:r w:rsidR="004A750B" w:rsidRPr="00670DD2">
        <w:rPr>
          <w:rFonts w:ascii="Arial" w:hAnsi="Arial" w:cs="Arial"/>
          <w:color w:val="000000" w:themeColor="text1"/>
          <w:u w:val="single"/>
          <w:lang w:eastAsia="en-CA"/>
        </w:rPr>
        <w:t xml:space="preserve">March </w:t>
      </w:r>
      <w:r w:rsidR="00BD6CE0">
        <w:rPr>
          <w:rFonts w:ascii="Arial" w:hAnsi="Arial" w:cs="Arial"/>
          <w:color w:val="000000" w:themeColor="text1"/>
          <w:u w:val="single"/>
          <w:lang w:eastAsia="en-CA"/>
        </w:rPr>
        <w:t>25th</w:t>
      </w:r>
      <w:r w:rsidRPr="00670DD2">
        <w:rPr>
          <w:rFonts w:ascii="Arial" w:hAnsi="Arial" w:cs="Arial"/>
          <w:color w:val="000000" w:themeColor="text1"/>
          <w:u w:val="single"/>
          <w:lang w:eastAsia="en-CA"/>
        </w:rPr>
        <w:t>, 2025</w:t>
      </w:r>
    </w:p>
    <w:p w14:paraId="06549B6E" w14:textId="77777777" w:rsidR="001D61B2" w:rsidRDefault="001D61B2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8D855FA" w14:textId="5226073A" w:rsidR="00DD0500" w:rsidRPr="00316AE7" w:rsidRDefault="00BD6CE0" w:rsidP="00AD7E24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i/>
          <w:iCs/>
          <w:color w:val="000000" w:themeColor="text1"/>
          <w:sz w:val="29"/>
          <w:szCs w:val="29"/>
          <w:lang w:eastAsia="en-CA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>New Update!</w:t>
      </w:r>
    </w:p>
    <w:p w14:paraId="70253FAC" w14:textId="77777777" w:rsidR="00AD7E24" w:rsidRPr="003048DE" w:rsidRDefault="00AD7E24" w:rsidP="00294866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eastAsia="en-CA"/>
        </w:rPr>
      </w:pPr>
    </w:p>
    <w:p w14:paraId="673DB5D0" w14:textId="3BF29CEB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To ensure everyone has access to all the most updated information we have created the Skate Oakville Ice Show webpage.  </w:t>
      </w:r>
      <w:r w:rsidR="00125A30">
        <w:rPr>
          <w:rFonts w:ascii="Arial" w:hAnsi="Arial" w:cs="Arial"/>
          <w:color w:val="000000" w:themeColor="text1"/>
          <w:lang w:eastAsia="en-CA"/>
        </w:rPr>
        <w:t>Please click on this box to take you to the ice show web page.</w:t>
      </w:r>
    </w:p>
    <w:p w14:paraId="24BDEECC" w14:textId="77777777" w:rsidR="004B4755" w:rsidRPr="00125A30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</w:p>
    <w:p w14:paraId="0C33E10B" w14:textId="601F5C1E" w:rsidR="004B4755" w:rsidRPr="00125A30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  <w:hyperlink r:id="rId6" w:history="1">
        <w:r w:rsidRPr="00125A30">
          <w:rPr>
            <w:rStyle w:val="Hyperlink"/>
            <w:rFonts w:ascii="Arial" w:hAnsi="Arial" w:cs="Arial"/>
            <w:bdr w:val="single" w:sz="24" w:space="0" w:color="auto"/>
            <w:lang w:eastAsia="en-CA"/>
          </w:rPr>
          <w:t>Ice Show Information Page</w:t>
        </w:r>
      </w:hyperlink>
    </w:p>
    <w:p w14:paraId="2F8405B5" w14:textId="77777777" w:rsidR="004A750B" w:rsidRPr="00125A30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</w:p>
    <w:p w14:paraId="403DE0CB" w14:textId="4574DE61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On this page we will post all relevant ice show information.  Each time something is updated or posted we will email you a notification along with the link to the web page. </w:t>
      </w:r>
    </w:p>
    <w:p w14:paraId="7ED72AA2" w14:textId="77777777" w:rsidR="00BD6CE0" w:rsidRDefault="00BD6CE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7D0875A" w14:textId="5EAEDAA2" w:rsidR="00BD6CE0" w:rsidRPr="00BD6CE0" w:rsidRDefault="00BD6CE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 w:rsidRPr="00BD6CE0">
        <w:rPr>
          <w:rFonts w:ascii="Arial" w:hAnsi="Arial" w:cs="Arial"/>
          <w:b/>
          <w:bCs/>
          <w:color w:val="000000" w:themeColor="text1"/>
          <w:u w:val="single"/>
          <w:lang w:eastAsia="en-CA"/>
        </w:rPr>
        <w:t>Rehearsals have started!!</w:t>
      </w:r>
    </w:p>
    <w:p w14:paraId="0ED5BF85" w14:textId="1B48858E" w:rsidR="00BD6CE0" w:rsidRDefault="00BD6CE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Please make sure you have checked your group and schedule, so you know when you practice.</w:t>
      </w:r>
    </w:p>
    <w:p w14:paraId="4276F4C8" w14:textId="77777777" w:rsidR="00BD6CE0" w:rsidRDefault="00BD6CE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1A5FE90" w14:textId="4DA10B82" w:rsidR="004A750B" w:rsidRPr="00913226" w:rsidRDefault="007A1613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>
        <w:rPr>
          <w:rFonts w:ascii="Arial" w:hAnsi="Arial" w:cs="Arial"/>
          <w:b/>
          <w:bCs/>
          <w:color w:val="000000" w:themeColor="text1"/>
          <w:u w:val="single"/>
          <w:lang w:eastAsia="en-CA"/>
        </w:rPr>
        <w:t xml:space="preserve">Ticket </w:t>
      </w:r>
      <w:r w:rsidR="00913226" w:rsidRPr="00913226">
        <w:rPr>
          <w:rFonts w:ascii="Arial" w:hAnsi="Arial" w:cs="Arial"/>
          <w:b/>
          <w:bCs/>
          <w:color w:val="000000" w:themeColor="text1"/>
          <w:u w:val="single"/>
          <w:lang w:eastAsia="en-CA"/>
        </w:rPr>
        <w:t>Update:</w:t>
      </w:r>
    </w:p>
    <w:p w14:paraId="291AAA2E" w14:textId="1893CB6B" w:rsidR="00125A30" w:rsidRDefault="007A1613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 w:rsidRPr="007A1613">
        <w:rPr>
          <w:rFonts w:ascii="Arial" w:hAnsi="Arial" w:cs="Arial"/>
          <w:color w:val="000000" w:themeColor="text1"/>
          <w:lang w:eastAsia="en-CA"/>
        </w:rPr>
        <w:t xml:space="preserve">Tickets can be ordered online and picked up </w:t>
      </w:r>
      <w:r>
        <w:rPr>
          <w:rFonts w:ascii="Arial" w:hAnsi="Arial" w:cs="Arial"/>
          <w:color w:val="000000" w:themeColor="text1"/>
          <w:lang w:eastAsia="en-CA"/>
        </w:rPr>
        <w:t xml:space="preserve">from the office the next day. </w:t>
      </w:r>
    </w:p>
    <w:p w14:paraId="16BB9669" w14:textId="19B43DBF" w:rsidR="00BD6CE0" w:rsidRPr="007A1613" w:rsidRDefault="00BD6CE0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Tickets will be available for in person purchase at the Skate Oakville office starting March 31</w:t>
      </w:r>
      <w:r w:rsidRPr="00BD6CE0">
        <w:rPr>
          <w:rFonts w:ascii="Arial" w:hAnsi="Arial" w:cs="Arial"/>
          <w:color w:val="000000" w:themeColor="text1"/>
          <w:vertAlign w:val="superscript"/>
          <w:lang w:eastAsia="en-CA"/>
        </w:rPr>
        <w:t>st</w:t>
      </w:r>
      <w:r>
        <w:rPr>
          <w:rFonts w:ascii="Arial" w:hAnsi="Arial" w:cs="Arial"/>
          <w:color w:val="000000" w:themeColor="text1"/>
          <w:lang w:eastAsia="en-CA"/>
        </w:rPr>
        <w:t>.</w:t>
      </w:r>
    </w:p>
    <w:p w14:paraId="5548F74C" w14:textId="77777777" w:rsidR="0098008D" w:rsidRPr="0098008D" w:rsidRDefault="0098008D" w:rsidP="0098008D">
      <w:pPr>
        <w:pStyle w:val="ListParagraph"/>
        <w:rPr>
          <w:rFonts w:ascii="Arial" w:hAnsi="Arial" w:cs="Arial"/>
          <w:color w:val="000000" w:themeColor="text1"/>
          <w:lang w:eastAsia="en-CA"/>
        </w:rPr>
      </w:pPr>
    </w:p>
    <w:p w14:paraId="0CB6CDF5" w14:textId="5C07E6C6" w:rsidR="00BD6CE0" w:rsidRPr="00913226" w:rsidRDefault="00913226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 w:rsidRPr="00913226">
        <w:rPr>
          <w:rFonts w:ascii="Arial" w:hAnsi="Arial" w:cs="Arial"/>
          <w:b/>
          <w:bCs/>
          <w:color w:val="000000" w:themeColor="text1"/>
          <w:u w:val="single"/>
          <w:lang w:eastAsia="en-CA"/>
        </w:rPr>
        <w:t>Court Moms</w:t>
      </w:r>
    </w:p>
    <w:p w14:paraId="4DD3E6C5" w14:textId="5B4DE45A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We are still looking for some court moms to help with the following groups:</w:t>
      </w:r>
    </w:p>
    <w:p w14:paraId="70E19749" w14:textId="687817BC" w:rsidR="00670DD2" w:rsidRDefault="0098008D" w:rsidP="007A1613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  <w:r w:rsidR="007A1613">
        <w:rPr>
          <w:rFonts w:ascii="Arial" w:hAnsi="Arial" w:cs="Arial"/>
          <w:color w:val="000000" w:themeColor="text1"/>
          <w:lang w:eastAsia="en-CA"/>
        </w:rPr>
        <w:t>Taylor Swift</w:t>
      </w:r>
    </w:p>
    <w:p w14:paraId="0405E0E8" w14:textId="296D8973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Law &amp; Order</w:t>
      </w:r>
    </w:p>
    <w:p w14:paraId="1ED0D82B" w14:textId="2ED01C94" w:rsidR="00F37ABF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Wicked</w:t>
      </w:r>
    </w:p>
    <w:p w14:paraId="6847AC33" w14:textId="0777D5FF" w:rsidR="00670DD2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4F39DFCC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Court Moms play a vital role in ensuring everything runs smoothly by: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7A4B70D2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- Assisting with communication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3B340EB7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- Helping with costume and accessory distribution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57256802" w14:textId="18A57C3E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- Being on-site for practices, dress rehearsals and shows to keep skaters on schedule an</w:t>
      </w:r>
      <w:r>
        <w:rPr>
          <w:rFonts w:ascii="Arial" w:hAnsi="Arial" w:cs="Arial"/>
          <w:color w:val="212121"/>
        </w:rPr>
        <w:t xml:space="preserve">d </w:t>
      </w:r>
      <w:r w:rsidRPr="00670DD2">
        <w:rPr>
          <w:rFonts w:ascii="Arial" w:hAnsi="Arial" w:cs="Arial"/>
          <w:color w:val="212121"/>
        </w:rPr>
        <w:t>prepared.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5113F349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 </w:t>
      </w:r>
    </w:p>
    <w:p w14:paraId="1CDE5EAA" w14:textId="7C3D65E6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We aim to have a few Court Moms per group to share the responsibility. If you have already volunteered in another area and would prefer to be a Court Mom, we’d be happy to transfer your role. If you’re interested in signing up,</w:t>
      </w:r>
    </w:p>
    <w:p w14:paraId="19ED8C8A" w14:textId="49355A15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2B2AF7D3" w14:textId="77777777" w:rsidR="00913226" w:rsidRDefault="00913226" w:rsidP="00913226">
      <w:pPr>
        <w:pStyle w:val="ListParagraph"/>
        <w:ind w:left="0"/>
        <w:rPr>
          <w:rFonts w:ascii="Arial" w:hAnsi="Arial" w:cs="Arial"/>
          <w:b/>
          <w:bCs/>
          <w:color w:val="000000" w:themeColor="text1"/>
          <w:u w:val="single"/>
          <w:lang w:eastAsia="en-CA"/>
        </w:rPr>
      </w:pPr>
      <w:r>
        <w:rPr>
          <w:rFonts w:ascii="Arial" w:hAnsi="Arial" w:cs="Arial"/>
          <w:b/>
          <w:bCs/>
          <w:color w:val="000000" w:themeColor="text1"/>
          <w:u w:val="single"/>
          <w:lang w:eastAsia="en-CA"/>
        </w:rPr>
        <w:t xml:space="preserve">Schedules: </w:t>
      </w:r>
    </w:p>
    <w:p w14:paraId="44226E59" w14:textId="5B035D9B" w:rsidR="00B9185A" w:rsidRPr="00913226" w:rsidRDefault="00913226" w:rsidP="00913226">
      <w:pPr>
        <w:pStyle w:val="ListParagraph"/>
        <w:ind w:left="0"/>
        <w:rPr>
          <w:rFonts w:ascii="Arial" w:hAnsi="Arial" w:cs="Arial"/>
          <w:i/>
          <w:iCs/>
          <w:color w:val="000000" w:themeColor="text1"/>
          <w:lang w:eastAsia="en-CA"/>
        </w:rPr>
      </w:pPr>
      <w:r w:rsidRPr="00913226">
        <w:rPr>
          <w:rFonts w:ascii="Arial" w:hAnsi="Arial" w:cs="Arial"/>
          <w:i/>
          <w:iCs/>
          <w:color w:val="000000" w:themeColor="text1"/>
          <w:lang w:eastAsia="en-CA"/>
        </w:rPr>
        <w:t xml:space="preserve">If you have not already done so: </w:t>
      </w:r>
    </w:p>
    <w:p w14:paraId="6F484F98" w14:textId="64656198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Please check and find what group you are in. </w:t>
      </w:r>
    </w:p>
    <w:p w14:paraId="4DA68567" w14:textId="45A288D6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Check the schedule to find out when your rehearsals are scheduled.</w:t>
      </w:r>
    </w:p>
    <w:p w14:paraId="47D712C0" w14:textId="641F3DA5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</w:t>
      </w:r>
      <w:r w:rsidR="0098008D">
        <w:rPr>
          <w:rFonts w:ascii="Arial" w:hAnsi="Arial" w:cs="Arial"/>
          <w:color w:val="000000" w:themeColor="text1"/>
          <w:lang w:eastAsia="en-CA"/>
        </w:rPr>
        <w:t>e</w:t>
      </w:r>
      <w:r>
        <w:rPr>
          <w:rFonts w:ascii="Arial" w:hAnsi="Arial" w:cs="Arial"/>
          <w:color w:val="000000" w:themeColor="text1"/>
          <w:lang w:eastAsia="en-CA"/>
        </w:rPr>
        <w:t xml:space="preserve"> arrive on time and ready to practice.</w:t>
      </w:r>
    </w:p>
    <w:p w14:paraId="3E591DB7" w14:textId="77777777" w:rsidR="00670DD2" w:rsidRDefault="00670DD2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24FD819" w14:textId="48385EF2" w:rsidR="00D16F6E" w:rsidRPr="00BD6CE0" w:rsidRDefault="000F0BE7" w:rsidP="00BD6CE0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All rehearsals </w:t>
      </w:r>
      <w:r w:rsidR="00CA4627">
        <w:rPr>
          <w:rFonts w:ascii="Arial" w:hAnsi="Arial" w:cs="Arial"/>
          <w:b/>
          <w:bCs/>
          <w:color w:val="000000" w:themeColor="text1"/>
          <w:lang w:eastAsia="en-CA"/>
        </w:rPr>
        <w:t xml:space="preserve">and shows </w:t>
      </w: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will be at Sixteen Mile Sports Complex </w:t>
      </w:r>
    </w:p>
    <w:sectPr w:rsidR="00D16F6E" w:rsidRPr="00BD6CE0" w:rsidSect="00125A30">
      <w:pgSz w:w="12240" w:h="15840"/>
      <w:pgMar w:top="558" w:right="736" w:bottom="761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6B3"/>
    <w:multiLevelType w:val="hybridMultilevel"/>
    <w:tmpl w:val="572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859"/>
    <w:multiLevelType w:val="multilevel"/>
    <w:tmpl w:val="6E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B70"/>
    <w:multiLevelType w:val="multilevel"/>
    <w:tmpl w:val="FCC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364A"/>
    <w:multiLevelType w:val="multilevel"/>
    <w:tmpl w:val="064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75F2"/>
    <w:multiLevelType w:val="hybridMultilevel"/>
    <w:tmpl w:val="0A1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09"/>
    <w:multiLevelType w:val="multilevel"/>
    <w:tmpl w:val="259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C64A6"/>
    <w:multiLevelType w:val="multilevel"/>
    <w:tmpl w:val="07F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598B"/>
    <w:multiLevelType w:val="hybridMultilevel"/>
    <w:tmpl w:val="02BE867C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526"/>
    <w:multiLevelType w:val="hybridMultilevel"/>
    <w:tmpl w:val="276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232"/>
    <w:multiLevelType w:val="hybridMultilevel"/>
    <w:tmpl w:val="C38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3D83"/>
    <w:multiLevelType w:val="multilevel"/>
    <w:tmpl w:val="3A7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63314"/>
    <w:multiLevelType w:val="multilevel"/>
    <w:tmpl w:val="A2B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C66AD"/>
    <w:multiLevelType w:val="hybridMultilevel"/>
    <w:tmpl w:val="98962880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2E87"/>
    <w:multiLevelType w:val="multilevel"/>
    <w:tmpl w:val="7FF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4A34"/>
    <w:multiLevelType w:val="hybridMultilevel"/>
    <w:tmpl w:val="6D0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A44CD"/>
    <w:multiLevelType w:val="hybridMultilevel"/>
    <w:tmpl w:val="71E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B1B53"/>
    <w:multiLevelType w:val="hybridMultilevel"/>
    <w:tmpl w:val="06D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07CF"/>
    <w:multiLevelType w:val="hybridMultilevel"/>
    <w:tmpl w:val="6646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F3345"/>
    <w:multiLevelType w:val="hybridMultilevel"/>
    <w:tmpl w:val="E332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F5EDE"/>
    <w:multiLevelType w:val="multilevel"/>
    <w:tmpl w:val="5E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1192">
    <w:abstractNumId w:val="5"/>
  </w:num>
  <w:num w:numId="2" w16cid:durableId="2137678933">
    <w:abstractNumId w:val="2"/>
  </w:num>
  <w:num w:numId="3" w16cid:durableId="1319075448">
    <w:abstractNumId w:val="13"/>
  </w:num>
  <w:num w:numId="4" w16cid:durableId="207643549">
    <w:abstractNumId w:val="19"/>
  </w:num>
  <w:num w:numId="5" w16cid:durableId="1740667708">
    <w:abstractNumId w:val="10"/>
  </w:num>
  <w:num w:numId="6" w16cid:durableId="343820766">
    <w:abstractNumId w:val="3"/>
  </w:num>
  <w:num w:numId="7" w16cid:durableId="824903454">
    <w:abstractNumId w:val="1"/>
  </w:num>
  <w:num w:numId="8" w16cid:durableId="930430883">
    <w:abstractNumId w:val="11"/>
  </w:num>
  <w:num w:numId="9" w16cid:durableId="766344454">
    <w:abstractNumId w:val="6"/>
  </w:num>
  <w:num w:numId="10" w16cid:durableId="478352215">
    <w:abstractNumId w:val="14"/>
  </w:num>
  <w:num w:numId="11" w16cid:durableId="640622730">
    <w:abstractNumId w:val="0"/>
  </w:num>
  <w:num w:numId="12" w16cid:durableId="873347629">
    <w:abstractNumId w:val="9"/>
  </w:num>
  <w:num w:numId="13" w16cid:durableId="1436051574">
    <w:abstractNumId w:val="17"/>
  </w:num>
  <w:num w:numId="14" w16cid:durableId="653219140">
    <w:abstractNumId w:val="8"/>
  </w:num>
  <w:num w:numId="15" w16cid:durableId="1506214427">
    <w:abstractNumId w:val="15"/>
  </w:num>
  <w:num w:numId="16" w16cid:durableId="341277960">
    <w:abstractNumId w:val="4"/>
  </w:num>
  <w:num w:numId="17" w16cid:durableId="614605178">
    <w:abstractNumId w:val="18"/>
  </w:num>
  <w:num w:numId="18" w16cid:durableId="838034949">
    <w:abstractNumId w:val="7"/>
  </w:num>
  <w:num w:numId="19" w16cid:durableId="2139061117">
    <w:abstractNumId w:val="12"/>
  </w:num>
  <w:num w:numId="20" w16cid:durableId="8503388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2"/>
    <w:rsid w:val="00031F68"/>
    <w:rsid w:val="000A5AC6"/>
    <w:rsid w:val="000F0BE7"/>
    <w:rsid w:val="000F7DC0"/>
    <w:rsid w:val="00125A30"/>
    <w:rsid w:val="00145009"/>
    <w:rsid w:val="00180B9D"/>
    <w:rsid w:val="001B1089"/>
    <w:rsid w:val="001D61B2"/>
    <w:rsid w:val="00222870"/>
    <w:rsid w:val="00294866"/>
    <w:rsid w:val="00296964"/>
    <w:rsid w:val="003048DE"/>
    <w:rsid w:val="00316AE7"/>
    <w:rsid w:val="00316F7B"/>
    <w:rsid w:val="003B0BC2"/>
    <w:rsid w:val="003C7CCE"/>
    <w:rsid w:val="004A750B"/>
    <w:rsid w:val="004B4755"/>
    <w:rsid w:val="00514F47"/>
    <w:rsid w:val="00545977"/>
    <w:rsid w:val="0059654B"/>
    <w:rsid w:val="005C373A"/>
    <w:rsid w:val="00670DD2"/>
    <w:rsid w:val="006A0173"/>
    <w:rsid w:val="00707D69"/>
    <w:rsid w:val="0071658B"/>
    <w:rsid w:val="00757BA0"/>
    <w:rsid w:val="007A1613"/>
    <w:rsid w:val="008522B1"/>
    <w:rsid w:val="00913226"/>
    <w:rsid w:val="00937D1B"/>
    <w:rsid w:val="00946B5C"/>
    <w:rsid w:val="0098008D"/>
    <w:rsid w:val="009A1AC0"/>
    <w:rsid w:val="00A02380"/>
    <w:rsid w:val="00AD7E24"/>
    <w:rsid w:val="00B12B47"/>
    <w:rsid w:val="00B14843"/>
    <w:rsid w:val="00B50B58"/>
    <w:rsid w:val="00B75464"/>
    <w:rsid w:val="00B9185A"/>
    <w:rsid w:val="00BD4260"/>
    <w:rsid w:val="00BD6CE0"/>
    <w:rsid w:val="00C34CE7"/>
    <w:rsid w:val="00C643A8"/>
    <w:rsid w:val="00CA4627"/>
    <w:rsid w:val="00CE7CD5"/>
    <w:rsid w:val="00CF47FA"/>
    <w:rsid w:val="00D16F6E"/>
    <w:rsid w:val="00D7144B"/>
    <w:rsid w:val="00DC4E42"/>
    <w:rsid w:val="00DC642A"/>
    <w:rsid w:val="00DD0500"/>
    <w:rsid w:val="00E47A4C"/>
    <w:rsid w:val="00E5088C"/>
    <w:rsid w:val="00EB4644"/>
    <w:rsid w:val="00F26CC1"/>
    <w:rsid w:val="00F30998"/>
    <w:rsid w:val="00F37ABF"/>
    <w:rsid w:val="00F43126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F5E"/>
  <w15:docId w15:val="{AD705CE7-F3AE-A140-8CE3-4041EF98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4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C4E42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C4E4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C4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2"/>
    <w:pPr>
      <w:spacing w:before="100" w:beforeAutospacing="1" w:after="100" w:afterAutospacing="1"/>
    </w:pPr>
    <w:rPr>
      <w:lang w:eastAsia="en-CA"/>
    </w:rPr>
  </w:style>
  <w:style w:type="character" w:customStyle="1" w:styleId="apple-converted-space">
    <w:name w:val="apple-converted-space"/>
    <w:basedOn w:val="DefaultParagraphFont"/>
    <w:rsid w:val="00DC4E42"/>
  </w:style>
  <w:style w:type="character" w:customStyle="1" w:styleId="il">
    <w:name w:val="il"/>
    <w:basedOn w:val="DefaultParagraphFont"/>
    <w:rsid w:val="00DC4E42"/>
  </w:style>
  <w:style w:type="character" w:styleId="Hyperlink">
    <w:name w:val="Hyperlink"/>
    <w:basedOn w:val="DefaultParagraphFont"/>
    <w:uiPriority w:val="99"/>
    <w:unhideWhenUsed/>
    <w:rsid w:val="00DC4E42"/>
    <w:rPr>
      <w:color w:val="0000FF"/>
      <w:u w:val="single"/>
    </w:rPr>
  </w:style>
  <w:style w:type="character" w:customStyle="1" w:styleId="aqj">
    <w:name w:val="aqj"/>
    <w:basedOn w:val="DefaultParagraphFont"/>
    <w:rsid w:val="00DC4E42"/>
  </w:style>
  <w:style w:type="paragraph" w:styleId="ListParagraph">
    <w:name w:val="List Paragraph"/>
    <w:basedOn w:val="Normal"/>
    <w:uiPriority w:val="34"/>
    <w:qFormat/>
    <w:rsid w:val="00BD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ateoakville.ca/about-us/club-events/ice-show-202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</dc:creator>
  <cp:lastModifiedBy>Joni McPhail</cp:lastModifiedBy>
  <cp:revision>3</cp:revision>
  <dcterms:created xsi:type="dcterms:W3CDTF">2025-03-25T14:26:00Z</dcterms:created>
  <dcterms:modified xsi:type="dcterms:W3CDTF">2025-03-25T15:43:00Z</dcterms:modified>
</cp:coreProperties>
</file>